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F1" w:rsidRPr="008A2258" w:rsidRDefault="00801DF1" w:rsidP="005377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01DF1" w:rsidRPr="008A2258" w:rsidRDefault="00801DF1" w:rsidP="005377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801DF1" w:rsidRPr="008A2258" w:rsidRDefault="00801DF1" w:rsidP="005377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АДМИНИСТРАЦИЯ КОТОВСКОГО СЕЛЬСКОГО ПОСЕЛЕНИЯ</w:t>
      </w:r>
    </w:p>
    <w:p w:rsidR="00801DF1" w:rsidRPr="008A2258" w:rsidRDefault="00801DF1" w:rsidP="005377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 xml:space="preserve">15 февраля   </w:t>
      </w:r>
      <w:smartTag w:uri="urn:schemas-microsoft-com:office:smarttags" w:element="metricconverter">
        <w:smartTagPr>
          <w:attr w:name="ProductID" w:val="2022 г"/>
        </w:smartTagPr>
        <w:r w:rsidRPr="008A2258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A225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01DF1" w:rsidRPr="008A2258" w:rsidRDefault="00801DF1" w:rsidP="005377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д.Котовка</w:t>
      </w:r>
    </w:p>
    <w:p w:rsidR="00801DF1" w:rsidRPr="008A2258" w:rsidRDefault="00801DF1" w:rsidP="00261D16">
      <w:pPr>
        <w:jc w:val="right"/>
        <w:rPr>
          <w:b/>
          <w:bCs/>
          <w:color w:val="000000"/>
          <w:sz w:val="28"/>
          <w:szCs w:val="28"/>
        </w:rPr>
      </w:pPr>
    </w:p>
    <w:p w:rsidR="00801DF1" w:rsidRPr="008A2258" w:rsidRDefault="00801DF1" w:rsidP="00485B8E">
      <w:pPr>
        <w:ind w:firstLine="851"/>
        <w:jc w:val="both"/>
        <w:rPr>
          <w:color w:val="000000"/>
          <w:sz w:val="28"/>
          <w:szCs w:val="28"/>
        </w:rPr>
      </w:pPr>
      <w:r w:rsidRPr="008A2258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A2258"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8A2258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8A2258">
        <w:rPr>
          <w:b/>
          <w:bCs/>
          <w:color w:val="000000"/>
          <w:sz w:val="28"/>
          <w:szCs w:val="28"/>
        </w:rPr>
        <w:t>в сфере благоустройства на территории Котовского сельского поселения Свердловского района Орловской области</w:t>
      </w:r>
    </w:p>
    <w:p w:rsidR="00801DF1" w:rsidRPr="008A2258" w:rsidRDefault="00801DF1" w:rsidP="00261D16">
      <w:pPr>
        <w:jc w:val="center"/>
        <w:rPr>
          <w:color w:val="000000"/>
          <w:sz w:val="28"/>
          <w:szCs w:val="28"/>
        </w:rPr>
      </w:pPr>
    </w:p>
    <w:p w:rsidR="00801DF1" w:rsidRPr="008A2258" w:rsidRDefault="00801DF1" w:rsidP="00A805EE">
      <w:pPr>
        <w:ind w:firstLine="709"/>
        <w:jc w:val="both"/>
        <w:rPr>
          <w:color w:val="000000"/>
          <w:sz w:val="28"/>
          <w:szCs w:val="28"/>
        </w:rPr>
      </w:pPr>
      <w:r w:rsidRPr="008A2258">
        <w:rPr>
          <w:color w:val="000000"/>
          <w:sz w:val="28"/>
          <w:szCs w:val="28"/>
        </w:rPr>
        <w:t>В соответствии с частью 3 статьи 21, статьей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8A225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 октября 2021 года № 1844</w:t>
      </w:r>
      <w:r w:rsidRPr="008A2258">
        <w:rPr>
          <w:color w:val="000000"/>
          <w:sz w:val="28"/>
          <w:szCs w:val="28"/>
        </w:rPr>
        <w:t xml:space="preserve"> </w:t>
      </w:r>
      <w:bookmarkStart w:id="3" w:name="_Hlk87860463"/>
      <w:r w:rsidRPr="008A2258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8A2258">
        <w:rPr>
          <w:color w:val="000000"/>
          <w:sz w:val="28"/>
          <w:szCs w:val="28"/>
          <w:shd w:val="clear" w:color="auto" w:fill="FFFFFF"/>
        </w:rPr>
        <w:t>,</w:t>
      </w:r>
      <w:r w:rsidRPr="008A2258">
        <w:rPr>
          <w:color w:val="000000"/>
          <w:sz w:val="28"/>
          <w:szCs w:val="28"/>
        </w:rPr>
        <w:t xml:space="preserve"> </w:t>
      </w:r>
      <w:r w:rsidRPr="008A2258">
        <w:rPr>
          <w:color w:val="000000"/>
          <w:spacing w:val="-10"/>
          <w:sz w:val="28"/>
          <w:szCs w:val="28"/>
        </w:rPr>
        <w:t xml:space="preserve">Федеральным </w:t>
      </w:r>
      <w:r w:rsidRPr="008A2258">
        <w:rPr>
          <w:spacing w:val="-10"/>
          <w:sz w:val="28"/>
          <w:szCs w:val="28"/>
        </w:rPr>
        <w:t>законом</w:t>
      </w:r>
      <w:r w:rsidRPr="008A2258">
        <w:rPr>
          <w:color w:val="000000"/>
          <w:spacing w:val="-1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Котовское сельское поселение Свердловского района Орловской области и решением Котовского сельского совета народных депутатов от 3 декабря 2021 года № 5/13 «Об утверждении положения о муниципальном контроле в сфере благоустройства на территории Котовского  сельского поселения Свердловского района Орловской  области», </w:t>
      </w:r>
      <w:r w:rsidRPr="008A2258">
        <w:rPr>
          <w:color w:val="000000"/>
          <w:sz w:val="28"/>
          <w:szCs w:val="28"/>
        </w:rPr>
        <w:t>ПОСТАНОВЛЯЮ:</w:t>
      </w:r>
    </w:p>
    <w:p w:rsidR="00801DF1" w:rsidRPr="008A2258" w:rsidRDefault="00801DF1" w:rsidP="009A595D">
      <w:pPr>
        <w:ind w:firstLine="851"/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1. Утвердить </w:t>
      </w:r>
      <w:bookmarkStart w:id="4" w:name="_Hlk82421551"/>
      <w:r w:rsidRPr="008A2258">
        <w:rPr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8A2258">
        <w:rPr>
          <w:sz w:val="28"/>
          <w:szCs w:val="28"/>
        </w:rPr>
        <w:t xml:space="preserve">муниципального контроля в сфере благоустройства на территории </w:t>
      </w:r>
      <w:r w:rsidRPr="008A2258">
        <w:rPr>
          <w:bCs/>
          <w:sz w:val="28"/>
          <w:szCs w:val="28"/>
        </w:rPr>
        <w:t>Котовского сельского поселения Свердловского района Орловской области</w:t>
      </w:r>
      <w:r w:rsidRPr="008A2258">
        <w:rPr>
          <w:sz w:val="28"/>
          <w:szCs w:val="28"/>
        </w:rPr>
        <w:t>,</w:t>
      </w:r>
      <w:r w:rsidRPr="008A2258">
        <w:rPr>
          <w:i/>
          <w:iCs/>
          <w:sz w:val="28"/>
          <w:szCs w:val="28"/>
        </w:rPr>
        <w:t xml:space="preserve"> </w:t>
      </w:r>
      <w:r w:rsidRPr="008A2258">
        <w:rPr>
          <w:sz w:val="28"/>
          <w:szCs w:val="28"/>
        </w:rPr>
        <w:t>согласно приложению к настоящему постановлению.</w:t>
      </w:r>
    </w:p>
    <w:p w:rsidR="00801DF1" w:rsidRPr="008A2258" w:rsidRDefault="00801DF1" w:rsidP="009A595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           2. Настоящее постановление разместить на официальном сайте администрации поселения в сети Интернет  </w:t>
      </w:r>
      <w:hyperlink r:id="rId7" w:history="1">
        <w:r w:rsidRPr="008A2258">
          <w:rPr>
            <w:rStyle w:val="Hyperlink"/>
            <w:sz w:val="28"/>
            <w:szCs w:val="28"/>
          </w:rPr>
          <w:t>http://www.kotovskoe.ru</w:t>
        </w:r>
      </w:hyperlink>
      <w:r w:rsidRPr="008A2258">
        <w:rPr>
          <w:sz w:val="28"/>
          <w:szCs w:val="28"/>
        </w:rPr>
        <w:t>.</w:t>
      </w:r>
    </w:p>
    <w:p w:rsidR="00801DF1" w:rsidRPr="008A2258" w:rsidRDefault="00801DF1" w:rsidP="009A595D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8A2258">
        <w:rPr>
          <w:sz w:val="28"/>
          <w:szCs w:val="28"/>
        </w:rPr>
        <w:t>3.Настоящее постановление вступает в силу после его официального обнародования, но не ранее  01 марта 2022 года.</w:t>
      </w:r>
    </w:p>
    <w:p w:rsidR="00801DF1" w:rsidRPr="008A2258" w:rsidRDefault="00801DF1" w:rsidP="009A595D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8A225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01DF1" w:rsidRPr="008A2258" w:rsidRDefault="00801DF1" w:rsidP="00261D16">
      <w:pPr>
        <w:ind w:firstLine="709"/>
        <w:rPr>
          <w:color w:val="000000"/>
          <w:sz w:val="28"/>
          <w:szCs w:val="28"/>
        </w:rPr>
      </w:pPr>
    </w:p>
    <w:p w:rsidR="00801DF1" w:rsidRPr="008A2258" w:rsidRDefault="00801DF1" w:rsidP="008A2258">
      <w:pPr>
        <w:jc w:val="both"/>
        <w:rPr>
          <w:sz w:val="28"/>
          <w:szCs w:val="28"/>
        </w:rPr>
      </w:pPr>
      <w:r w:rsidRPr="008A2258">
        <w:rPr>
          <w:sz w:val="28"/>
          <w:szCs w:val="28"/>
        </w:rPr>
        <w:t>Глава Котовского</w:t>
      </w:r>
    </w:p>
    <w:p w:rsidR="00801DF1" w:rsidRPr="008A2258" w:rsidRDefault="00801DF1" w:rsidP="008A2258">
      <w:pPr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сельского поселения                                                                 С.А.  Степаничев    </w:t>
      </w:r>
    </w:p>
    <w:p w:rsidR="00801DF1" w:rsidRPr="008A2258" w:rsidRDefault="00801DF1" w:rsidP="00261D16">
      <w:pPr>
        <w:ind w:left="-284" w:firstLine="709"/>
        <w:jc w:val="both"/>
        <w:rPr>
          <w:sz w:val="28"/>
          <w:szCs w:val="28"/>
        </w:rPr>
      </w:pPr>
    </w:p>
    <w:p w:rsidR="00801DF1" w:rsidRPr="00C70A77" w:rsidRDefault="00801DF1" w:rsidP="00C70A77">
      <w:pPr>
        <w:tabs>
          <w:tab w:val="num" w:pos="200"/>
        </w:tabs>
        <w:ind w:left="4536"/>
        <w:outlineLvl w:val="0"/>
        <w:rPr>
          <w:color w:val="000000"/>
        </w:rPr>
      </w:pPr>
      <w:r>
        <w:rPr>
          <w:color w:val="000000"/>
        </w:rPr>
        <w:t>При</w:t>
      </w:r>
      <w:r w:rsidRPr="00C70A77">
        <w:rPr>
          <w:color w:val="000000"/>
        </w:rPr>
        <w:t>ложение</w:t>
      </w:r>
    </w:p>
    <w:p w:rsidR="00801DF1" w:rsidRDefault="00801DF1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>
        <w:rPr>
          <w:color w:val="000000"/>
        </w:rPr>
        <w:t xml:space="preserve">Котовского </w:t>
      </w:r>
      <w:r w:rsidRPr="00C70A77">
        <w:rPr>
          <w:color w:val="000000"/>
        </w:rPr>
        <w:t>сельско</w:t>
      </w:r>
      <w:r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C70A77">
        <w:rPr>
          <w:color w:val="000000"/>
        </w:rPr>
        <w:t xml:space="preserve"> </w:t>
      </w:r>
      <w:r>
        <w:rPr>
          <w:color w:val="000000"/>
        </w:rPr>
        <w:t xml:space="preserve">Свердловского </w:t>
      </w:r>
      <w:r w:rsidRPr="00C70A77">
        <w:rPr>
          <w:color w:val="000000"/>
        </w:rPr>
        <w:t xml:space="preserve"> района</w:t>
      </w:r>
    </w:p>
    <w:p w:rsidR="00801DF1" w:rsidRPr="00C70A77" w:rsidRDefault="00801DF1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 </w:t>
      </w:r>
      <w:r>
        <w:rPr>
          <w:color w:val="000000"/>
        </w:rPr>
        <w:t>Орловской</w:t>
      </w:r>
      <w:r w:rsidRPr="00C70A77">
        <w:rPr>
          <w:color w:val="000000"/>
        </w:rPr>
        <w:t xml:space="preserve"> области от </w:t>
      </w:r>
      <w:r w:rsidRPr="009F4292">
        <w:t>15.02.</w:t>
      </w:r>
      <w:r w:rsidRPr="00C70A77">
        <w:rPr>
          <w:color w:val="000000"/>
        </w:rPr>
        <w:t xml:space="preserve"> 2022 № </w:t>
      </w:r>
      <w:r>
        <w:t>11</w:t>
      </w:r>
    </w:p>
    <w:p w:rsidR="00801DF1" w:rsidRPr="00C70A77" w:rsidRDefault="00801DF1" w:rsidP="00261D16">
      <w:pPr>
        <w:shd w:val="clear" w:color="auto" w:fill="FFFFFF"/>
        <w:jc w:val="center"/>
        <w:rPr>
          <w:color w:val="000000"/>
        </w:rPr>
      </w:pPr>
    </w:p>
    <w:p w:rsidR="00801DF1" w:rsidRPr="00EC2A42" w:rsidRDefault="00801DF1" w:rsidP="00E13D34">
      <w:pPr>
        <w:shd w:val="clear" w:color="auto" w:fill="FFFFFF"/>
        <w:jc w:val="center"/>
        <w:rPr>
          <w:color w:val="000000"/>
        </w:rPr>
      </w:pPr>
    </w:p>
    <w:p w:rsidR="00801DF1" w:rsidRPr="00EC2A42" w:rsidRDefault="00801DF1" w:rsidP="00D473B6">
      <w:pPr>
        <w:shd w:val="clear" w:color="auto" w:fill="FFFFFF"/>
        <w:ind w:left="5103"/>
        <w:jc w:val="both"/>
        <w:rPr>
          <w:color w:val="000000"/>
        </w:rPr>
      </w:pPr>
      <w:r w:rsidRPr="00EC2A42">
        <w:rPr>
          <w:color w:val="000000"/>
        </w:rPr>
        <w:t xml:space="preserve">QR-код, предусмотренный </w:t>
      </w:r>
    </w:p>
    <w:p w:rsidR="00801DF1" w:rsidRPr="00EC2A42" w:rsidRDefault="00801DF1" w:rsidP="00D473B6">
      <w:pPr>
        <w:shd w:val="clear" w:color="auto" w:fill="FFFFFF"/>
        <w:ind w:left="5103"/>
        <w:rPr>
          <w:color w:val="000000"/>
        </w:rPr>
      </w:pPr>
      <w:r w:rsidRPr="00EC2A42">
        <w:rPr>
          <w:color w:val="000000"/>
        </w:rPr>
        <w:t xml:space="preserve">постановлением Правительства </w:t>
      </w:r>
    </w:p>
    <w:p w:rsidR="00801DF1" w:rsidRPr="00EC2A42" w:rsidRDefault="00801DF1" w:rsidP="00D473B6">
      <w:pPr>
        <w:shd w:val="clear" w:color="auto" w:fill="FFFFFF"/>
        <w:ind w:left="5103"/>
        <w:rPr>
          <w:color w:val="000000"/>
        </w:rPr>
      </w:pPr>
      <w:r w:rsidRPr="00EC2A42">
        <w:rPr>
          <w:color w:val="000000"/>
        </w:rPr>
        <w:t xml:space="preserve">Российской Федерации </w:t>
      </w:r>
      <w:r w:rsidRPr="00EC2A42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EC2A42">
          <w:rPr>
            <w:color w:val="000000"/>
          </w:rPr>
          <w:t>2015 г</w:t>
        </w:r>
      </w:smartTag>
      <w:r w:rsidRPr="00EC2A42">
        <w:rPr>
          <w:color w:val="000000"/>
        </w:rPr>
        <w:t>. № 415».</w:t>
      </w:r>
    </w:p>
    <w:p w:rsidR="00801DF1" w:rsidRPr="00F525AB" w:rsidRDefault="00801DF1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01DF1" w:rsidRDefault="00801DF1" w:rsidP="00261D16">
      <w:pPr>
        <w:shd w:val="clear" w:color="auto" w:fill="FFFFFF"/>
        <w:jc w:val="right"/>
        <w:rPr>
          <w:color w:val="000000"/>
        </w:rPr>
      </w:pPr>
    </w:p>
    <w:p w:rsidR="00801DF1" w:rsidRPr="00C70A77" w:rsidRDefault="00801DF1" w:rsidP="00261D16">
      <w:pPr>
        <w:shd w:val="clear" w:color="auto" w:fill="FFFFFF"/>
        <w:jc w:val="right"/>
        <w:rPr>
          <w:color w:val="000000"/>
        </w:rPr>
      </w:pPr>
    </w:p>
    <w:p w:rsidR="00801DF1" w:rsidRPr="00C70A77" w:rsidRDefault="00801DF1" w:rsidP="00261D16">
      <w:pPr>
        <w:shd w:val="clear" w:color="auto" w:fill="FFFFFF"/>
        <w:jc w:val="center"/>
        <w:rPr>
          <w:color w:val="000000"/>
        </w:rPr>
      </w:pPr>
    </w:p>
    <w:p w:rsidR="00801DF1" w:rsidRPr="009B0660" w:rsidRDefault="00801DF1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801DF1" w:rsidRPr="008A2258" w:rsidRDefault="00801DF1" w:rsidP="008A2258">
      <w:pPr>
        <w:ind w:firstLine="851"/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8A2258">
        <w:rPr>
          <w:b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</w:t>
      </w:r>
    </w:p>
    <w:p w:rsidR="00801DF1" w:rsidRDefault="00801DF1" w:rsidP="009B0660">
      <w:pPr>
        <w:jc w:val="both"/>
        <w:rPr>
          <w:color w:val="000000"/>
          <w:sz w:val="28"/>
          <w:szCs w:val="28"/>
        </w:rPr>
      </w:pPr>
    </w:p>
    <w:p w:rsidR="00801DF1" w:rsidRDefault="00801DF1" w:rsidP="00AB24C1">
      <w:pPr>
        <w:autoSpaceDE w:val="0"/>
        <w:jc w:val="right"/>
      </w:pPr>
      <w:r>
        <w:rPr>
          <w:sz w:val="28"/>
          <w:szCs w:val="28"/>
        </w:rPr>
        <w:t>«__»________ 20__ г.</w:t>
      </w:r>
    </w:p>
    <w:p w:rsidR="00801DF1" w:rsidRDefault="00801DF1" w:rsidP="00AB24C1">
      <w:pPr>
        <w:autoSpaceDE w:val="0"/>
        <w:jc w:val="right"/>
      </w:pPr>
      <w:r>
        <w:rPr>
          <w:sz w:val="28"/>
          <w:szCs w:val="28"/>
        </w:rPr>
        <w:t>(</w:t>
      </w:r>
      <w:r>
        <w:rPr>
          <w:i/>
          <w:iCs/>
        </w:rPr>
        <w:t>указывается дата заполнения</w:t>
      </w:r>
    </w:p>
    <w:p w:rsidR="00801DF1" w:rsidRDefault="00801DF1" w:rsidP="00AB24C1">
      <w:pPr>
        <w:autoSpaceDE w:val="0"/>
        <w:jc w:val="right"/>
      </w:pPr>
      <w:r>
        <w:rPr>
          <w:i/>
          <w:iCs/>
        </w:rPr>
        <w:t xml:space="preserve">       проверочного листа)</w:t>
      </w:r>
    </w:p>
    <w:p w:rsidR="00801DF1" w:rsidRDefault="00801DF1" w:rsidP="00AB24C1">
      <w:pPr>
        <w:jc w:val="right"/>
        <w:rPr>
          <w:color w:val="000000"/>
          <w:sz w:val="28"/>
          <w:szCs w:val="28"/>
        </w:rPr>
      </w:pP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01DF1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01DF1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1DF1" w:rsidRPr="00FF2AE0" w:rsidRDefault="00801DF1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01DF1" w:rsidRDefault="00801DF1" w:rsidP="00521248"/>
    <w:p w:rsidR="00801DF1" w:rsidRPr="007C0CC1" w:rsidRDefault="00801DF1" w:rsidP="00926F86">
      <w:pPr>
        <w:ind w:firstLine="689"/>
        <w:jc w:val="both"/>
        <w:rPr>
          <w:sz w:val="28"/>
          <w:szCs w:val="28"/>
        </w:rPr>
        <w:sectPr w:rsidR="00801DF1" w:rsidRPr="007C0CC1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01DF1" w:rsidRDefault="00801DF1" w:rsidP="00261D16"/>
    <w:tbl>
      <w:tblPr>
        <w:tblW w:w="11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1"/>
        <w:gridCol w:w="2715"/>
        <w:gridCol w:w="3240"/>
        <w:gridCol w:w="883"/>
        <w:gridCol w:w="724"/>
        <w:gridCol w:w="1204"/>
        <w:gridCol w:w="1389"/>
      </w:tblGrid>
      <w:tr w:rsidR="00801DF1" w:rsidRPr="00AF3737" w:rsidTr="00D473B6">
        <w:trPr>
          <w:trHeight w:val="2870"/>
        </w:trPr>
        <w:tc>
          <w:tcPr>
            <w:tcW w:w="696" w:type="dxa"/>
            <w:vMerge w:val="restart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2886" w:type="dxa"/>
            <w:gridSpan w:val="2"/>
            <w:vMerge w:val="restart"/>
          </w:tcPr>
          <w:p w:rsidR="00801DF1" w:rsidRPr="00AF3737" w:rsidRDefault="00801DF1" w:rsidP="00D473B6">
            <w:pPr>
              <w:jc w:val="both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240" w:type="dxa"/>
            <w:vMerge w:val="restart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11" w:type="dxa"/>
            <w:gridSpan w:val="3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389" w:type="dxa"/>
            <w:vMerge w:val="restart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1DF1" w:rsidRPr="00AF3737" w:rsidTr="00D473B6">
        <w:tc>
          <w:tcPr>
            <w:tcW w:w="696" w:type="dxa"/>
            <w:vMerge/>
          </w:tcPr>
          <w:p w:rsidR="00801DF1" w:rsidRPr="00AF3737" w:rsidRDefault="00801DF1" w:rsidP="007A19AE">
            <w:pPr>
              <w:jc w:val="center"/>
            </w:pPr>
          </w:p>
        </w:tc>
        <w:tc>
          <w:tcPr>
            <w:tcW w:w="2886" w:type="dxa"/>
            <w:gridSpan w:val="2"/>
            <w:vMerge/>
          </w:tcPr>
          <w:p w:rsidR="00801DF1" w:rsidRPr="00AF3737" w:rsidRDefault="00801DF1" w:rsidP="007A19AE"/>
        </w:tc>
        <w:tc>
          <w:tcPr>
            <w:tcW w:w="3240" w:type="dxa"/>
            <w:vMerge/>
          </w:tcPr>
          <w:p w:rsidR="00801DF1" w:rsidRPr="00AF3737" w:rsidRDefault="00801DF1" w:rsidP="007A19AE"/>
        </w:tc>
        <w:tc>
          <w:tcPr>
            <w:tcW w:w="883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724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204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1389" w:type="dxa"/>
            <w:vMerge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FB60DF" w:rsidTr="00D473B6">
        <w:tc>
          <w:tcPr>
            <w:tcW w:w="696" w:type="dxa"/>
          </w:tcPr>
          <w:p w:rsidR="00801DF1" w:rsidRPr="008706B4" w:rsidRDefault="00801DF1" w:rsidP="008706B4">
            <w:pPr>
              <w:ind w:left="360"/>
              <w:jc w:val="center"/>
              <w:rPr>
                <w:i/>
              </w:rPr>
            </w:pPr>
            <w:r w:rsidRPr="008706B4">
              <w:rPr>
                <w:i/>
              </w:rPr>
              <w:t>1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rPr>
                <w:i/>
              </w:rPr>
            </w:pPr>
            <w:r w:rsidRPr="008706B4">
              <w:rPr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240" w:type="dxa"/>
          </w:tcPr>
          <w:p w:rsidR="00801DF1" w:rsidRDefault="00801DF1" w:rsidP="007E13D0">
            <w:pPr>
              <w:rPr>
                <w:i/>
              </w:rPr>
            </w:pPr>
            <w:r>
              <w:rPr>
                <w:i/>
              </w:rPr>
              <w:t>Пункт 8.6 раздела 8</w:t>
            </w:r>
            <w:r w:rsidRPr="008706B4">
              <w:rPr>
                <w:i/>
              </w:rPr>
              <w:t xml:space="preserve">. Правил благоустройства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8706B4">
              <w:rPr>
                <w:i/>
              </w:rPr>
              <w:t xml:space="preserve">от </w:t>
            </w:r>
            <w:r>
              <w:rPr>
                <w:i/>
              </w:rPr>
              <w:t>30.05.2019</w:t>
            </w:r>
          </w:p>
          <w:p w:rsidR="00801DF1" w:rsidRPr="008706B4" w:rsidRDefault="00801DF1" w:rsidP="007E13D0">
            <w:pPr>
              <w:rPr>
                <w:i/>
              </w:rPr>
            </w:pPr>
            <w:r w:rsidRPr="008706B4">
              <w:rPr>
                <w:i/>
              </w:rPr>
              <w:t xml:space="preserve"> № </w:t>
            </w:r>
            <w:r>
              <w:rPr>
                <w:i/>
              </w:rPr>
              <w:t>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9" w:type="dxa"/>
          </w:tcPr>
          <w:p w:rsidR="00801DF1" w:rsidRPr="00FB60DF" w:rsidRDefault="00801DF1" w:rsidP="007A19AE">
            <w:pPr>
              <w:jc w:val="center"/>
              <w:rPr>
                <w:i/>
              </w:rPr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2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5A0167">
            <w:pPr>
              <w:jc w:val="both"/>
              <w:rPr>
                <w:sz w:val="20"/>
                <w:szCs w:val="20"/>
              </w:rPr>
            </w:pPr>
            <w:r w:rsidRPr="008706B4">
              <w:rPr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8706B4">
              <w:t>?</w:t>
            </w:r>
          </w:p>
        </w:tc>
        <w:tc>
          <w:tcPr>
            <w:tcW w:w="3240" w:type="dxa"/>
          </w:tcPr>
          <w:p w:rsidR="00801DF1" w:rsidRDefault="00801DF1" w:rsidP="00D47E76">
            <w:pPr>
              <w:rPr>
                <w:i/>
              </w:rPr>
            </w:pPr>
            <w:r>
              <w:rPr>
                <w:i/>
              </w:rPr>
              <w:t>Пункты 8.69; 8.76;8.77.;8.78.  .раздела 8</w:t>
            </w:r>
            <w:r w:rsidRPr="008706B4">
              <w:rPr>
                <w:i/>
              </w:rPr>
              <w:t xml:space="preserve">. Правил </w:t>
            </w:r>
            <w:r>
              <w:rPr>
                <w:i/>
              </w:rPr>
              <w:t>б</w:t>
            </w:r>
            <w:r w:rsidRPr="008706B4">
              <w:rPr>
                <w:i/>
              </w:rPr>
              <w:t xml:space="preserve">лагоустройства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8706B4">
              <w:rPr>
                <w:i/>
              </w:rPr>
              <w:t xml:space="preserve">от  </w:t>
            </w:r>
            <w:r>
              <w:rPr>
                <w:i/>
              </w:rPr>
              <w:t>30.05.2019</w:t>
            </w:r>
          </w:p>
          <w:p w:rsidR="00801DF1" w:rsidRPr="008706B4" w:rsidRDefault="00801DF1" w:rsidP="00D47E76">
            <w:pPr>
              <w:rPr>
                <w:i/>
              </w:rPr>
            </w:pPr>
            <w:r w:rsidRPr="008706B4">
              <w:rPr>
                <w:i/>
              </w:rPr>
              <w:t xml:space="preserve">№ </w:t>
            </w:r>
            <w:r>
              <w:rPr>
                <w:i/>
              </w:rPr>
              <w:t>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2D5D02" w:rsidTr="00D473B6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r w:rsidRPr="008706B4">
              <w:t>3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240" w:type="dxa"/>
          </w:tcPr>
          <w:p w:rsidR="00801DF1" w:rsidRDefault="00801DF1" w:rsidP="00FB66A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3B6">
              <w:rPr>
                <w:rFonts w:ascii="Times New Roman" w:hAnsi="Times New Roman" w:cs="Times New Roman"/>
                <w:i/>
                <w:sz w:val="24"/>
                <w:szCs w:val="24"/>
              </w:rPr>
              <w:t>Подпункт 7  пункта 2.11. .раздела 2 Правил благоустройства Котовского сельского поселения, утвержденных решением Котовского сельского Совета народных депутатов от 30.05.20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801DF1" w:rsidRPr="00D473B6" w:rsidRDefault="00801DF1" w:rsidP="00FB66A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25/81</w:t>
            </w:r>
          </w:p>
        </w:tc>
        <w:tc>
          <w:tcPr>
            <w:tcW w:w="883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2D5D02" w:rsidRDefault="00801DF1" w:rsidP="0083312F">
            <w:pPr>
              <w:jc w:val="center"/>
              <w:rPr>
                <w:color w:val="FF0000"/>
              </w:rPr>
            </w:pPr>
          </w:p>
        </w:tc>
      </w:tr>
      <w:tr w:rsidR="00801DF1" w:rsidRPr="002D5D02" w:rsidTr="00D473B6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r w:rsidRPr="008706B4">
              <w:t>4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3240" w:type="dxa"/>
          </w:tcPr>
          <w:p w:rsidR="00801DF1" w:rsidRDefault="00801DF1" w:rsidP="00FB66A0">
            <w:pPr>
              <w:rPr>
                <w:i/>
              </w:rPr>
            </w:pPr>
            <w:r>
              <w:rPr>
                <w:i/>
              </w:rPr>
              <w:t>Пункт 8.37.раздела 8</w:t>
            </w:r>
            <w:r w:rsidRPr="008706B4">
              <w:rPr>
                <w:i/>
              </w:rPr>
              <w:t xml:space="preserve">. Правил благоустройства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8706B4">
              <w:rPr>
                <w:i/>
              </w:rPr>
              <w:t xml:space="preserve">от </w:t>
            </w:r>
            <w:r>
              <w:rPr>
                <w:i/>
              </w:rPr>
              <w:t>30.05.2019</w:t>
            </w:r>
          </w:p>
          <w:p w:rsidR="00801DF1" w:rsidRPr="008706B4" w:rsidRDefault="00801DF1" w:rsidP="00FB66A0">
            <w:r w:rsidRPr="008706B4">
              <w:rPr>
                <w:i/>
              </w:rPr>
              <w:t xml:space="preserve"> № </w:t>
            </w:r>
            <w:r>
              <w:rPr>
                <w:i/>
              </w:rPr>
              <w:t>25/81</w:t>
            </w:r>
          </w:p>
        </w:tc>
        <w:tc>
          <w:tcPr>
            <w:tcW w:w="883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2D5D02" w:rsidRDefault="00801DF1" w:rsidP="0083312F">
            <w:pPr>
              <w:jc w:val="center"/>
              <w:rPr>
                <w:color w:val="FF0000"/>
              </w:rPr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5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widowControl w:val="0"/>
              <w:suppressAutoHyphens/>
              <w:autoSpaceDE w:val="0"/>
              <w:jc w:val="both"/>
            </w:pPr>
            <w:r w:rsidRPr="008706B4"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</w:tc>
        <w:tc>
          <w:tcPr>
            <w:tcW w:w="3240" w:type="dxa"/>
          </w:tcPr>
          <w:p w:rsidR="00801DF1" w:rsidRPr="008706B4" w:rsidRDefault="00801DF1" w:rsidP="00F53232">
            <w:r>
              <w:rPr>
                <w:i/>
              </w:rPr>
              <w:t>П</w:t>
            </w:r>
            <w:r w:rsidRPr="00FB66A0">
              <w:rPr>
                <w:i/>
              </w:rPr>
              <w:t xml:space="preserve">одпункт </w:t>
            </w:r>
            <w:r>
              <w:rPr>
                <w:i/>
              </w:rPr>
              <w:t>8</w:t>
            </w:r>
            <w:r w:rsidRPr="00FB66A0">
              <w:rPr>
                <w:i/>
              </w:rPr>
              <w:t xml:space="preserve">  пункта 2.1</w:t>
            </w:r>
            <w:r>
              <w:rPr>
                <w:i/>
              </w:rPr>
              <w:t>2</w:t>
            </w:r>
            <w:r w:rsidRPr="00FB66A0">
              <w:rPr>
                <w:i/>
              </w:rPr>
              <w:t>. .раздела 2</w:t>
            </w:r>
            <w:r w:rsidRPr="008706B4">
              <w:rPr>
                <w:i/>
              </w:rPr>
              <w:t xml:space="preserve">. Правил благоустройства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8706B4">
              <w:rPr>
                <w:i/>
              </w:rPr>
              <w:t xml:space="preserve">от </w:t>
            </w:r>
            <w:r>
              <w:rPr>
                <w:i/>
              </w:rPr>
              <w:t>30 .05. 2019 г</w:t>
            </w:r>
            <w:r w:rsidRPr="008706B4">
              <w:rPr>
                <w:i/>
              </w:rPr>
              <w:t xml:space="preserve"> № </w:t>
            </w:r>
            <w:r>
              <w:rPr>
                <w:i/>
              </w:rPr>
              <w:t xml:space="preserve">25/81 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E83CC5">
        <w:trPr>
          <w:trHeight w:val="2431"/>
        </w:trPr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6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240" w:type="dxa"/>
          </w:tcPr>
          <w:p w:rsidR="00801DF1" w:rsidRPr="008706B4" w:rsidRDefault="00801DF1" w:rsidP="00430944">
            <w:pPr>
              <w:rPr>
                <w:i/>
              </w:rPr>
            </w:pPr>
            <w:r>
              <w:rPr>
                <w:i/>
              </w:rPr>
              <w:t>Под</w:t>
            </w:r>
            <w:r w:rsidRPr="00FB66A0">
              <w:rPr>
                <w:i/>
              </w:rPr>
              <w:t xml:space="preserve">пункт </w:t>
            </w:r>
            <w:r>
              <w:rPr>
                <w:i/>
              </w:rPr>
              <w:t>9, пункт 2.12.</w:t>
            </w:r>
            <w:r w:rsidRPr="00FB66A0">
              <w:rPr>
                <w:i/>
              </w:rPr>
              <w:t xml:space="preserve">  .раздела 2</w:t>
            </w:r>
            <w:r w:rsidRPr="008706B4">
              <w:rPr>
                <w:i/>
              </w:rPr>
              <w:t xml:space="preserve">. Правил </w:t>
            </w:r>
            <w:r>
              <w:rPr>
                <w:i/>
              </w:rPr>
              <w:t>бл</w:t>
            </w:r>
            <w:r w:rsidRPr="008706B4">
              <w:rPr>
                <w:i/>
              </w:rPr>
              <w:t xml:space="preserve">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8706B4">
              <w:rPr>
                <w:i/>
              </w:rPr>
              <w:t xml:space="preserve">от </w:t>
            </w:r>
            <w:r>
              <w:rPr>
                <w:i/>
              </w:rPr>
              <w:t>30.05.2019</w:t>
            </w:r>
            <w:r w:rsidRPr="008706B4">
              <w:rPr>
                <w:i/>
              </w:rPr>
              <w:t xml:space="preserve"> № </w:t>
            </w:r>
            <w:r>
              <w:rPr>
                <w:i/>
              </w:rPr>
              <w:t>25/81</w:t>
            </w:r>
          </w:p>
          <w:p w:rsidR="00801DF1" w:rsidRPr="008706B4" w:rsidRDefault="00801DF1" w:rsidP="0043094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8E6A3A">
        <w:trPr>
          <w:trHeight w:val="2166"/>
        </w:trPr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7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240" w:type="dxa"/>
          </w:tcPr>
          <w:p w:rsidR="00801DF1" w:rsidRPr="00D473B6" w:rsidRDefault="00801DF1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Подпункты 3 и 4 пункта 2.8 Правил благоустройства Котовского сельского поселения, утвержденных решением Котовского сельского Совета народных депутатов от 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.05.</w:t>
            </w:r>
            <w:r w:rsidRPr="00D4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8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473B6">
            <w:r w:rsidRPr="008706B4">
              <w:t xml:space="preserve">Соблюдается ли запрет на сброс, </w:t>
            </w:r>
            <w:r>
              <w:t>с</w:t>
            </w:r>
            <w:r w:rsidRPr="008706B4">
              <w:t xml:space="preserve">кладирование, размещение отходов и мусора, в т.ч. </w:t>
            </w:r>
            <w:r>
              <w:t>о</w:t>
            </w:r>
            <w:r w:rsidRPr="008706B4">
              <w:t>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240" w:type="dxa"/>
          </w:tcPr>
          <w:p w:rsidR="00801DF1" w:rsidRPr="00D473B6" w:rsidRDefault="00801DF1" w:rsidP="00275BA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8.8; 8.10. раздела 8. Правил благоустройства Котовского сельского поселения, утвержденных решением Котовского сельского Совета народных депутатов от 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.05.</w:t>
            </w:r>
            <w:r w:rsidRPr="00D4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9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>
              <w:t>Соблюдается ли запрет на самовольную вырубку деревьев и кустарников</w:t>
            </w:r>
          </w:p>
        </w:tc>
        <w:tc>
          <w:tcPr>
            <w:tcW w:w="3240" w:type="dxa"/>
          </w:tcPr>
          <w:p w:rsidR="00801DF1" w:rsidRPr="008706B4" w:rsidRDefault="00801DF1" w:rsidP="003504E0">
            <w:r w:rsidRPr="00FB66A0">
              <w:rPr>
                <w:i/>
              </w:rPr>
              <w:t>Пункт</w:t>
            </w:r>
            <w:r>
              <w:rPr>
                <w:i/>
              </w:rPr>
              <w:t>ы 8 - 15</w:t>
            </w:r>
            <w:r w:rsidRPr="00FB66A0">
              <w:rPr>
                <w:i/>
              </w:rPr>
              <w:t xml:space="preserve">  .раздела 2</w:t>
            </w:r>
            <w:r w:rsidRPr="008706B4">
              <w:rPr>
                <w:i/>
              </w:rPr>
              <w:t xml:space="preserve">. Правил </w:t>
            </w:r>
            <w:r>
              <w:rPr>
                <w:i/>
              </w:rPr>
              <w:t>бл</w:t>
            </w:r>
            <w:r w:rsidRPr="008706B4">
              <w:rPr>
                <w:i/>
              </w:rPr>
              <w:t xml:space="preserve">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3504E0">
              <w:rPr>
                <w:i/>
              </w:rPr>
              <w:t xml:space="preserve">от 30 </w:t>
            </w:r>
            <w:r>
              <w:rPr>
                <w:i/>
              </w:rPr>
              <w:t>.05.</w:t>
            </w:r>
            <w:r w:rsidRPr="003504E0">
              <w:rPr>
                <w:i/>
              </w:rPr>
              <w:t xml:space="preserve"> 2019 г № 25/81</w:t>
            </w:r>
            <w:r w:rsidRPr="00FB66A0">
              <w:rPr>
                <w:i/>
              </w:rPr>
              <w:t xml:space="preserve"> 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10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Соблюдается ли порядок содержания зеленых насаждений?</w:t>
            </w:r>
          </w:p>
        </w:tc>
        <w:tc>
          <w:tcPr>
            <w:tcW w:w="3240" w:type="dxa"/>
          </w:tcPr>
          <w:p w:rsidR="00801DF1" w:rsidRPr="008E6A3A" w:rsidRDefault="00801DF1" w:rsidP="003504E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3A">
              <w:rPr>
                <w:rFonts w:ascii="Times New Roman" w:hAnsi="Times New Roman" w:cs="Times New Roman"/>
                <w:i/>
                <w:sz w:val="24"/>
                <w:szCs w:val="24"/>
              </w:rPr>
              <w:t>Пункт 7  .раздела 2. Правил благоустройства Котовского сельского поселения, утвержденных решением Котовского сельского Совета народных депутатов от 30 .05.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11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240" w:type="dxa"/>
          </w:tcPr>
          <w:p w:rsidR="00801DF1" w:rsidRPr="008E6A3A" w:rsidRDefault="00801DF1" w:rsidP="00AC6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 4, 8, 9, 15 пункта 2.9.   .раздела 2. Правил благоустройства Котовского сельского поселения, утвержденных решением Котовского сельского Совета народных депутатов от 30.05. 2019 г № 25/81 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12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>
              <w:t>Соблюдается ли Порядок размещения нестационарных сооружений</w:t>
            </w:r>
          </w:p>
        </w:tc>
        <w:tc>
          <w:tcPr>
            <w:tcW w:w="3240" w:type="dxa"/>
          </w:tcPr>
          <w:p w:rsidR="00801DF1" w:rsidRDefault="00801DF1" w:rsidP="00F84636">
            <w:pPr>
              <w:rPr>
                <w:i/>
              </w:rPr>
            </w:pPr>
            <w:r>
              <w:rPr>
                <w:i/>
              </w:rPr>
              <w:t xml:space="preserve">Пункт 2.10. </w:t>
            </w:r>
            <w:r w:rsidRPr="00FB66A0">
              <w:rPr>
                <w:i/>
              </w:rPr>
              <w:t>.раздела 2</w:t>
            </w:r>
            <w:r w:rsidRPr="008706B4">
              <w:rPr>
                <w:i/>
              </w:rPr>
              <w:t xml:space="preserve">. Правил </w:t>
            </w:r>
            <w:r>
              <w:rPr>
                <w:i/>
              </w:rPr>
              <w:t>бл</w:t>
            </w:r>
            <w:r w:rsidRPr="008706B4">
              <w:rPr>
                <w:i/>
              </w:rPr>
              <w:t xml:space="preserve">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3504E0">
              <w:rPr>
                <w:i/>
              </w:rPr>
              <w:t>от 30</w:t>
            </w:r>
            <w:r>
              <w:rPr>
                <w:i/>
              </w:rPr>
              <w:t>.05.</w:t>
            </w:r>
            <w:r w:rsidRPr="003504E0">
              <w:rPr>
                <w:i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13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3240" w:type="dxa"/>
          </w:tcPr>
          <w:p w:rsidR="00801DF1" w:rsidRPr="008706B4" w:rsidRDefault="00801DF1" w:rsidP="003E5002">
            <w:r>
              <w:rPr>
                <w:i/>
              </w:rPr>
              <w:t>Под</w:t>
            </w:r>
            <w:r w:rsidRPr="00FB66A0">
              <w:rPr>
                <w:i/>
              </w:rPr>
              <w:t xml:space="preserve">пункт </w:t>
            </w:r>
            <w:r>
              <w:rPr>
                <w:i/>
              </w:rPr>
              <w:t xml:space="preserve">2, 6, 7, 10,11 пункта 2.9. </w:t>
            </w:r>
            <w:r w:rsidRPr="00FB66A0">
              <w:rPr>
                <w:i/>
              </w:rPr>
              <w:t xml:space="preserve">  .раздела 2</w:t>
            </w:r>
            <w:r w:rsidRPr="008706B4">
              <w:rPr>
                <w:i/>
              </w:rPr>
              <w:t xml:space="preserve">. Правил </w:t>
            </w:r>
            <w:r>
              <w:rPr>
                <w:i/>
              </w:rPr>
              <w:t>бл</w:t>
            </w:r>
            <w:r w:rsidRPr="008706B4">
              <w:rPr>
                <w:i/>
              </w:rPr>
              <w:t xml:space="preserve">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3504E0">
              <w:rPr>
                <w:i/>
              </w:rPr>
              <w:t>от 30</w:t>
            </w:r>
            <w:r>
              <w:rPr>
                <w:i/>
              </w:rPr>
              <w:t>.05.</w:t>
            </w:r>
            <w:r w:rsidRPr="003504E0">
              <w:rPr>
                <w:i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14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3240" w:type="dxa"/>
          </w:tcPr>
          <w:p w:rsidR="00801DF1" w:rsidRPr="008706B4" w:rsidRDefault="00801DF1" w:rsidP="003938F2">
            <w:r w:rsidRPr="008E6A3A">
              <w:rPr>
                <w:i/>
              </w:rPr>
              <w:t>Пункт 2.6. раздела 2 Правил</w:t>
            </w:r>
            <w:r w:rsidRPr="008706B4">
              <w:rPr>
                <w:i/>
              </w:rPr>
              <w:t xml:space="preserve"> </w:t>
            </w:r>
            <w:r>
              <w:rPr>
                <w:i/>
              </w:rPr>
              <w:t>бл</w:t>
            </w:r>
            <w:r w:rsidRPr="008706B4">
              <w:rPr>
                <w:i/>
              </w:rPr>
              <w:t xml:space="preserve">агоустройства </w:t>
            </w:r>
            <w:r>
              <w:rPr>
                <w:i/>
              </w:rPr>
              <w:t xml:space="preserve">Котовского сельского поселения, </w:t>
            </w:r>
            <w:r w:rsidRPr="008706B4">
              <w:rPr>
                <w:i/>
              </w:rPr>
              <w:t xml:space="preserve">утвержденных решением </w:t>
            </w:r>
            <w:r>
              <w:rPr>
                <w:i/>
              </w:rPr>
              <w:t xml:space="preserve">Котовского сельского Совета народных депутатов </w:t>
            </w:r>
            <w:r w:rsidRPr="003504E0">
              <w:rPr>
                <w:i/>
              </w:rPr>
              <w:t xml:space="preserve">от 30 </w:t>
            </w:r>
            <w:r>
              <w:rPr>
                <w:i/>
              </w:rPr>
              <w:t>.05.</w:t>
            </w:r>
            <w:r w:rsidRPr="003504E0">
              <w:rPr>
                <w:i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</w:t>
            </w:r>
            <w:r>
              <w:t>5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 xml:space="preserve">Соблюдаются ли общие положения </w:t>
            </w:r>
            <w:r>
              <w:t>П</w:t>
            </w:r>
            <w:r w:rsidRPr="008706B4">
              <w:t>равил благоустройства</w:t>
            </w:r>
          </w:p>
        </w:tc>
        <w:tc>
          <w:tcPr>
            <w:tcW w:w="3240" w:type="dxa"/>
          </w:tcPr>
          <w:p w:rsidR="00801DF1" w:rsidRPr="008E6A3A" w:rsidRDefault="00801DF1" w:rsidP="007520E4">
            <w:pPr>
              <w:rPr>
                <w:i/>
              </w:rPr>
            </w:pPr>
            <w:r w:rsidRPr="008E6A3A">
              <w:rPr>
                <w:i/>
              </w:rPr>
              <w:t>Пункт 1.2, 1.5 Правил благоустройства Котовского сельского поселения, утвержденных решением Котовского сельского Совета народных депутатов от 30</w:t>
            </w:r>
            <w:r>
              <w:rPr>
                <w:i/>
              </w:rPr>
              <w:t>.05.</w:t>
            </w:r>
            <w:r w:rsidRPr="008E6A3A">
              <w:rPr>
                <w:i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</w:t>
            </w:r>
            <w:r>
              <w:t>6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Соблюдается ли порядок производства земляных дорожных  работ</w:t>
            </w:r>
          </w:p>
        </w:tc>
        <w:tc>
          <w:tcPr>
            <w:tcW w:w="3240" w:type="dxa"/>
          </w:tcPr>
          <w:p w:rsidR="00801DF1" w:rsidRPr="008E6A3A" w:rsidRDefault="00801DF1" w:rsidP="00F84636">
            <w:pPr>
              <w:rPr>
                <w:i/>
              </w:rPr>
            </w:pPr>
            <w:r w:rsidRPr="008E6A3A">
              <w:rPr>
                <w:i/>
              </w:rPr>
              <w:t xml:space="preserve">Пункты 8.52. – 8.68. </w:t>
            </w:r>
            <w:r>
              <w:rPr>
                <w:i/>
              </w:rPr>
              <w:t>р</w:t>
            </w:r>
            <w:r w:rsidRPr="008E6A3A">
              <w:rPr>
                <w:i/>
              </w:rPr>
              <w:t xml:space="preserve">аздела 8  Правил благоустройства Котовского сельского поселения, утвержденных решением Котовского сельского Совета народных депутатов от 30 </w:t>
            </w:r>
            <w:r>
              <w:rPr>
                <w:i/>
              </w:rPr>
              <w:t>.05.</w:t>
            </w:r>
            <w:r w:rsidRPr="008E6A3A">
              <w:rPr>
                <w:i/>
              </w:rPr>
              <w:t xml:space="preserve"> 2019 г № 25/81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bookmarkStart w:id="5" w:name="_Hlk78455926"/>
            <w:r>
              <w:t>17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83312F">
            <w:pPr>
              <w:jc w:val="both"/>
            </w:pPr>
            <w:r w:rsidRPr="008706B4"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240" w:type="dxa"/>
          </w:tcPr>
          <w:p w:rsidR="00801DF1" w:rsidRPr="008E6A3A" w:rsidRDefault="00801DF1" w:rsidP="002E01D3">
            <w:pPr>
              <w:rPr>
                <w:i/>
              </w:rPr>
            </w:pPr>
            <w:r w:rsidRPr="008E6A3A">
              <w:rPr>
                <w:i/>
              </w:rPr>
              <w:t xml:space="preserve">Пункты 1.5.; 1.6.; 1.7. </w:t>
            </w:r>
            <w:r>
              <w:rPr>
                <w:i/>
              </w:rPr>
              <w:t>р</w:t>
            </w:r>
            <w:r w:rsidRPr="008E6A3A">
              <w:rPr>
                <w:i/>
              </w:rPr>
              <w:t xml:space="preserve">аздела 1  Правил благоустройства Котовского сельского поселения, утвержденных решением Котовского сельского Совета народных депутатов от 30 мая 2019 г № 25/81 </w:t>
            </w:r>
          </w:p>
        </w:tc>
        <w:tc>
          <w:tcPr>
            <w:tcW w:w="883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83312F">
            <w:pPr>
              <w:jc w:val="center"/>
            </w:pPr>
          </w:p>
        </w:tc>
      </w:tr>
      <w:tr w:rsidR="00801DF1" w:rsidRPr="00266E67" w:rsidTr="00D47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67" w:type="dxa"/>
          <w:wAfter w:w="7440" w:type="dxa"/>
        </w:trPr>
        <w:tc>
          <w:tcPr>
            <w:tcW w:w="2715" w:type="dxa"/>
          </w:tcPr>
          <w:p w:rsidR="00801DF1" w:rsidRPr="00F525AB" w:rsidRDefault="00801DF1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801DF1" w:rsidRDefault="00801DF1" w:rsidP="00C76112">
      <w:pPr>
        <w:pStyle w:val="NormalWeb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801DF1" w:rsidRDefault="00801DF1" w:rsidP="00C76112">
      <w:pPr>
        <w:autoSpaceDE w:val="0"/>
        <w:jc w:val="both"/>
      </w:pPr>
      <w:r>
        <w:rPr>
          <w:i/>
          <w:iCs/>
          <w:sz w:val="28"/>
          <w:szCs w:val="28"/>
        </w:rPr>
        <w:t>* -</w:t>
      </w:r>
      <w:r>
        <w:rPr>
          <w:sz w:val="28"/>
          <w:szCs w:val="28"/>
        </w:rPr>
        <w:t xml:space="preserve"> </w:t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01DF1" w:rsidRDefault="00801DF1" w:rsidP="00C76112">
      <w:pPr>
        <w:pStyle w:val="NormalWeb"/>
        <w:spacing w:before="0" w:after="0"/>
        <w:rPr>
          <w:sz w:val="28"/>
          <w:szCs w:val="28"/>
        </w:rPr>
      </w:pPr>
    </w:p>
    <w:p w:rsidR="00801DF1" w:rsidRDefault="00801DF1" w:rsidP="00C76112">
      <w:pPr>
        <w:pStyle w:val="NormalWeb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801DF1" w:rsidRDefault="00801DF1" w:rsidP="00C76112">
      <w:pPr>
        <w:pStyle w:val="NormalWeb"/>
        <w:spacing w:before="0" w:after="0"/>
        <w:jc w:val="center"/>
        <w:rPr>
          <w:i/>
          <w:iCs/>
          <w:sz w:val="22"/>
          <w:szCs w:val="22"/>
        </w:rPr>
      </w:pP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801DF1" w:rsidRDefault="00801DF1" w:rsidP="00C76112">
      <w:pPr>
        <w:pStyle w:val="NormalWeb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801DF1" w:rsidRDefault="00801DF1" w:rsidP="00C76112">
      <w:pPr>
        <w:pStyle w:val="NormalWeb"/>
        <w:spacing w:before="0" w:after="0"/>
        <w:jc w:val="center"/>
        <w:rPr>
          <w:i/>
          <w:iCs/>
          <w:sz w:val="24"/>
          <w:szCs w:val="24"/>
        </w:rPr>
      </w:pP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801DF1" w:rsidRDefault="00801DF1" w:rsidP="00C76112">
      <w:pPr>
        <w:pStyle w:val="NormalWeb"/>
        <w:spacing w:before="0" w:after="0"/>
        <w:ind w:firstLine="850"/>
        <w:rPr>
          <w:sz w:val="28"/>
          <w:szCs w:val="28"/>
        </w:rPr>
      </w:pPr>
    </w:p>
    <w:p w:rsidR="00801DF1" w:rsidRDefault="00801DF1" w:rsidP="00C76112">
      <w:pPr>
        <w:pStyle w:val="NormalWeb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801DF1" w:rsidRDefault="00801DF1" w:rsidP="00C76112">
      <w:pPr>
        <w:pStyle w:val="NormalWeb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801DF1" w:rsidRDefault="00801DF1" w:rsidP="00C76112">
      <w:pPr>
        <w:pStyle w:val="NormalWeb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01DF1" w:rsidRDefault="00801DF1" w:rsidP="00C76112">
      <w:pPr>
        <w:pStyle w:val="NormalWeb"/>
        <w:spacing w:before="0" w:after="0"/>
        <w:jc w:val="center"/>
        <w:rPr>
          <w:i/>
          <w:iCs/>
          <w:sz w:val="24"/>
          <w:szCs w:val="24"/>
        </w:rPr>
      </w:pPr>
    </w:p>
    <w:p w:rsidR="00801DF1" w:rsidRDefault="00801DF1" w:rsidP="00C76112">
      <w:pPr>
        <w:pStyle w:val="NormalWeb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801DF1" w:rsidRDefault="00801DF1" w:rsidP="00C76112">
      <w:pPr>
        <w:pStyle w:val="NormalWeb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801DF1" w:rsidRDefault="00801DF1" w:rsidP="00C76112">
      <w:pPr>
        <w:pStyle w:val="NormalWeb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801DF1" w:rsidRDefault="00801DF1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801DF1" w:rsidRDefault="00801DF1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801DF1" w:rsidRDefault="00801DF1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801DF1" w:rsidRDefault="00801DF1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801DF1" w:rsidRDefault="00801DF1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801DF1" w:rsidRDefault="00801DF1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801DF1" w:rsidRDefault="00801DF1" w:rsidP="00C76112">
      <w:pPr>
        <w:autoSpaceDE w:val="0"/>
        <w:jc w:val="both"/>
      </w:pPr>
    </w:p>
    <w:p w:rsidR="00801DF1" w:rsidRDefault="00801DF1"/>
    <w:sectPr w:rsidR="00801DF1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F1" w:rsidRDefault="00801DF1" w:rsidP="00261D16">
      <w:r>
        <w:separator/>
      </w:r>
    </w:p>
  </w:endnote>
  <w:endnote w:type="continuationSeparator" w:id="0">
    <w:p w:rsidR="00801DF1" w:rsidRDefault="00801DF1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801DF1">
    <w:pPr>
      <w:pStyle w:val="Footer"/>
      <w:jc w:val="center"/>
    </w:pPr>
  </w:p>
  <w:p w:rsidR="00801DF1" w:rsidRDefault="00801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801DF1">
    <w:pPr>
      <w:pStyle w:val="Footer"/>
      <w:jc w:val="center"/>
    </w:pPr>
  </w:p>
  <w:p w:rsidR="00801DF1" w:rsidRDefault="0080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F1" w:rsidRDefault="00801DF1" w:rsidP="00261D16">
      <w:r>
        <w:separator/>
      </w:r>
    </w:p>
  </w:footnote>
  <w:footnote w:type="continuationSeparator" w:id="0">
    <w:p w:rsidR="00801DF1" w:rsidRDefault="00801DF1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801DF1">
    <w:pPr>
      <w:pStyle w:val="Header"/>
      <w:jc w:val="center"/>
    </w:pPr>
  </w:p>
  <w:p w:rsidR="00801DF1" w:rsidRDefault="00801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D16"/>
    <w:rsid w:val="000204AE"/>
    <w:rsid w:val="000562E8"/>
    <w:rsid w:val="00080862"/>
    <w:rsid w:val="00093675"/>
    <w:rsid w:val="000B2C67"/>
    <w:rsid w:val="000F19B7"/>
    <w:rsid w:val="00126AEE"/>
    <w:rsid w:val="00141402"/>
    <w:rsid w:val="00165B54"/>
    <w:rsid w:val="0019709B"/>
    <w:rsid w:val="001E128E"/>
    <w:rsid w:val="00261D16"/>
    <w:rsid w:val="002621DF"/>
    <w:rsid w:val="00266E67"/>
    <w:rsid w:val="00275BA2"/>
    <w:rsid w:val="002A785F"/>
    <w:rsid w:val="002D5D02"/>
    <w:rsid w:val="002E01D3"/>
    <w:rsid w:val="002E2109"/>
    <w:rsid w:val="002F05CC"/>
    <w:rsid w:val="003504E0"/>
    <w:rsid w:val="00371425"/>
    <w:rsid w:val="003938F2"/>
    <w:rsid w:val="003A6122"/>
    <w:rsid w:val="003D3BE9"/>
    <w:rsid w:val="003E5002"/>
    <w:rsid w:val="004275CE"/>
    <w:rsid w:val="00430944"/>
    <w:rsid w:val="00464904"/>
    <w:rsid w:val="004761A8"/>
    <w:rsid w:val="00485B8E"/>
    <w:rsid w:val="004B18AA"/>
    <w:rsid w:val="00503758"/>
    <w:rsid w:val="00521248"/>
    <w:rsid w:val="005274EB"/>
    <w:rsid w:val="005349BE"/>
    <w:rsid w:val="005377F1"/>
    <w:rsid w:val="00541CB4"/>
    <w:rsid w:val="0054614F"/>
    <w:rsid w:val="00571E6F"/>
    <w:rsid w:val="005A0167"/>
    <w:rsid w:val="005A66E8"/>
    <w:rsid w:val="005B4931"/>
    <w:rsid w:val="007520E4"/>
    <w:rsid w:val="0076235C"/>
    <w:rsid w:val="0077471C"/>
    <w:rsid w:val="007A19AE"/>
    <w:rsid w:val="007A2126"/>
    <w:rsid w:val="007C0CC1"/>
    <w:rsid w:val="007E13D0"/>
    <w:rsid w:val="007E2908"/>
    <w:rsid w:val="007E3E2B"/>
    <w:rsid w:val="007F482D"/>
    <w:rsid w:val="00801DF1"/>
    <w:rsid w:val="0083312F"/>
    <w:rsid w:val="008706B4"/>
    <w:rsid w:val="008A2258"/>
    <w:rsid w:val="008E6A3A"/>
    <w:rsid w:val="00926F86"/>
    <w:rsid w:val="009320A7"/>
    <w:rsid w:val="00991C9B"/>
    <w:rsid w:val="009A595D"/>
    <w:rsid w:val="009B0660"/>
    <w:rsid w:val="009C1941"/>
    <w:rsid w:val="009C35DD"/>
    <w:rsid w:val="009F4292"/>
    <w:rsid w:val="00A11959"/>
    <w:rsid w:val="00A17CC5"/>
    <w:rsid w:val="00A401BE"/>
    <w:rsid w:val="00A4192B"/>
    <w:rsid w:val="00A65A1D"/>
    <w:rsid w:val="00A805EE"/>
    <w:rsid w:val="00A82499"/>
    <w:rsid w:val="00A94AC8"/>
    <w:rsid w:val="00AA7793"/>
    <w:rsid w:val="00AB24C1"/>
    <w:rsid w:val="00AB345A"/>
    <w:rsid w:val="00AB6A8C"/>
    <w:rsid w:val="00AC6F20"/>
    <w:rsid w:val="00AD0CD3"/>
    <w:rsid w:val="00AE205B"/>
    <w:rsid w:val="00AF3737"/>
    <w:rsid w:val="00AF58A0"/>
    <w:rsid w:val="00B1744B"/>
    <w:rsid w:val="00B23591"/>
    <w:rsid w:val="00B65540"/>
    <w:rsid w:val="00B73CB8"/>
    <w:rsid w:val="00C01748"/>
    <w:rsid w:val="00C44DDB"/>
    <w:rsid w:val="00C5184B"/>
    <w:rsid w:val="00C54F84"/>
    <w:rsid w:val="00C70A77"/>
    <w:rsid w:val="00C76112"/>
    <w:rsid w:val="00C87C11"/>
    <w:rsid w:val="00C93254"/>
    <w:rsid w:val="00C97153"/>
    <w:rsid w:val="00CE1BF0"/>
    <w:rsid w:val="00CE256E"/>
    <w:rsid w:val="00D16ADB"/>
    <w:rsid w:val="00D31E39"/>
    <w:rsid w:val="00D339C6"/>
    <w:rsid w:val="00D473B6"/>
    <w:rsid w:val="00D47E76"/>
    <w:rsid w:val="00DB5FFF"/>
    <w:rsid w:val="00DC0D7E"/>
    <w:rsid w:val="00DD52BE"/>
    <w:rsid w:val="00E00262"/>
    <w:rsid w:val="00E12C8F"/>
    <w:rsid w:val="00E13D34"/>
    <w:rsid w:val="00E758FB"/>
    <w:rsid w:val="00E75922"/>
    <w:rsid w:val="00E83CC5"/>
    <w:rsid w:val="00E9347D"/>
    <w:rsid w:val="00EC2A42"/>
    <w:rsid w:val="00ED7E64"/>
    <w:rsid w:val="00F525AB"/>
    <w:rsid w:val="00F53232"/>
    <w:rsid w:val="00F84636"/>
    <w:rsid w:val="00FB60DF"/>
    <w:rsid w:val="00FB66A0"/>
    <w:rsid w:val="00FD4871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61D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1D1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61D1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1D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1D16"/>
    <w:rPr>
      <w:rFonts w:ascii="Calibri" w:hAnsi="Calibri" w:cs="Times New Roman"/>
    </w:rPr>
  </w:style>
  <w:style w:type="paragraph" w:customStyle="1" w:styleId="s1">
    <w:name w:val="s_1"/>
    <w:basedOn w:val="Normal"/>
    <w:uiPriority w:val="99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C70A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3591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">
    <w:name w:val="Содержимое врезки"/>
    <w:basedOn w:val="Normal"/>
    <w:uiPriority w:val="99"/>
    <w:rsid w:val="009B0660"/>
    <w:pPr>
      <w:suppressAutoHyphens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9B0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75CE"/>
    <w:pPr>
      <w:widowControl w:val="0"/>
      <w:suppressAutoHyphens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3A6122"/>
    <w:rPr>
      <w:rFonts w:cs="Times New Roman"/>
    </w:rPr>
  </w:style>
  <w:style w:type="paragraph" w:styleId="NormalWeb">
    <w:name w:val="Normal (Web)"/>
    <w:basedOn w:val="Normal"/>
    <w:uiPriority w:val="99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377F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oSpacing">
    <w:name w:val="No Spacing"/>
    <w:uiPriority w:val="99"/>
    <w:qFormat/>
    <w:rsid w:val="005377F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both">
    <w:name w:val="pboth"/>
    <w:basedOn w:val="Normal"/>
    <w:uiPriority w:val="99"/>
    <w:rsid w:val="009A595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tov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1128</TotalTime>
  <Pages>8</Pages>
  <Words>2113</Words>
  <Characters>12048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26</cp:revision>
  <cp:lastPrinted>2022-02-15T11:55:00Z</cp:lastPrinted>
  <dcterms:created xsi:type="dcterms:W3CDTF">2022-01-21T10:39:00Z</dcterms:created>
  <dcterms:modified xsi:type="dcterms:W3CDTF">2022-09-20T12:00:00Z</dcterms:modified>
</cp:coreProperties>
</file>